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2C" w:rsidRPr="008D0A2C" w:rsidRDefault="008D0A2C" w:rsidP="008D0A2C">
      <w:pPr>
        <w:shd w:val="clear" w:color="auto" w:fill="FFFFFF"/>
        <w:spacing w:after="225" w:line="48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Правила безопасности в сети Интернет для детей и родителей</w:t>
      </w:r>
    </w:p>
    <w:p w:rsidR="008D0A2C" w:rsidRPr="008D0A2C" w:rsidRDefault="008D0A2C" w:rsidP="008D0A2C">
      <w:pPr>
        <w:shd w:val="clear" w:color="auto" w:fill="FFFFFF"/>
        <w:spacing w:after="100" w:afterAutospacing="1" w:line="330" w:lineRule="atLeast"/>
        <w:textAlignment w:val="baseline"/>
        <w:rPr>
          <w:rFonts w:ascii="Arial" w:eastAsia="Times New Roman" w:hAnsi="Arial" w:cs="Arial"/>
          <w:i/>
          <w:iCs/>
          <w:color w:val="000000"/>
          <w:szCs w:val="24"/>
          <w:lang w:eastAsia="ru-RU"/>
        </w:rPr>
      </w:pPr>
      <w:r w:rsidRPr="008D0A2C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Родителям необходимо помнить о том, как сделать интернет безопасным и обучающим инструментом для ребенка, чтобы защитить его от негатива и разнообразных рисков. Только отрицаниями и запретами нельзя бороться с компьютерной зависимостью и неприятностями, поджидающими детей в интернете. Необходимо помнить, что Сеть не только несет большие риски, но и содержит множество полезной информации и знаний. Именно поэтому об определенных фильтрах должен знать каждый родитель. Они позволят обезопасить детей в Сети.</w:t>
      </w:r>
    </w:p>
    <w:p w:rsidR="008D0A2C" w:rsidRPr="008D0A2C" w:rsidRDefault="008D0A2C" w:rsidP="008D0A2C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86500" cy="4095750"/>
            <wp:effectExtent l="19050" t="0" r="0" b="0"/>
            <wp:docPr id="1" name="Рисунок 1" descr="https://www.molnet.ru/mos/image?objectId=506996&amp;trim_x=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lnet.ru/mos/image?objectId=506996&amp;trim_x=6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2C" w:rsidRPr="008D0A2C" w:rsidRDefault="008D0A2C" w:rsidP="008D0A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9E0D14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9E0D14"/>
          <w:sz w:val="21"/>
          <w:szCs w:val="21"/>
          <w:lang w:eastAsia="ru-RU"/>
        </w:rPr>
        <w:t>Материалы по теме:</w:t>
      </w:r>
    </w:p>
    <w:p w:rsidR="008D0A2C" w:rsidRPr="008D0A2C" w:rsidRDefault="005130E3" w:rsidP="008D0A2C">
      <w:pPr>
        <w:numPr>
          <w:ilvl w:val="0"/>
          <w:numId w:val="1"/>
        </w:numPr>
        <w:shd w:val="clear" w:color="auto" w:fill="FFFFFF"/>
        <w:spacing w:after="0" w:line="225" w:lineRule="atLeast"/>
        <w:ind w:left="300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hyperlink r:id="rId6" w:anchor="bnd-25" w:history="1">
        <w:r w:rsidR="008D0A2C" w:rsidRPr="008D0A2C">
          <w:rPr>
            <w:rFonts w:ascii="Arial" w:eastAsia="Times New Roman" w:hAnsi="Arial" w:cs="Arial"/>
            <w:i/>
            <w:iCs/>
            <w:color w:val="0000FF"/>
            <w:sz w:val="18"/>
            <w:u w:val="single"/>
            <w:lang w:eastAsia="ru-RU"/>
          </w:rPr>
          <w:t>2 комментария</w:t>
        </w:r>
      </w:hyperlink>
    </w:p>
    <w:p w:rsidR="008D0A2C" w:rsidRPr="008D0A2C" w:rsidRDefault="008D0A2C" w:rsidP="008D0A2C">
      <w:pPr>
        <w:shd w:val="clear" w:color="auto" w:fill="FFFFFF"/>
        <w:spacing w:after="0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000000"/>
          <w:lang w:eastAsia="ru-RU"/>
        </w:rPr>
        <w:t>Правила работы в сети Интернет для детей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Научите 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ваших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соблюдать основные правила безопасности работы в сети Интернет. По мере взросления детей добавляются новые разъяснения безопасного поведения в Сети, о которых нужно помнить родителям. 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входите на незнакомые сайты. Не переходите по подозрительным ссылкам. Не отвечайте на «спам». 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Если к вам по почте пришел файл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Word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Excel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даже от знакомого лица, прежде чем открыть, обязательно проверьте его на вирусы.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Никогда не посылайте никому свой пароль. Старайтесь использовать для паролей трудно запоминаемый набор цифр и букв, а также периодически меняйте их.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При общении в Интернет не указывайте свои личные данные, а используйте псевдоним (ник). При общении лучше выбирать ник, не позволяющий определить половую принадлежность и возраст (не стоит делать частью виртуального псевдонима год своего рождения). Никогда не давай информацию о себе, которая может указать, что ты — ребенок.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Нормы поведения и нравственные принципы одинаковы как в виртуальном, так и в реальном мире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виртуальном пространстве необходимо вести себя абсолютно так же, как в реальности. Не грубить, не сквернословить и не оскорблять других.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 Незаконное копирование продуктов труда других людей (музыки, игр, программ и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.д</w:t>
      </w:r>
      <w:proofErr w:type="spellEnd"/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считается плагиатом (умышленное присвоение авторства чужого произведения).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 Учите ребенка избирательно относиться к информации в Сети и всегда проверять ее.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сообщать другим пользователям интернета свою личную информацию (адрес, номер телефона, номер школы, любимые места для игр, местоположение ребенка и родителей, планы, касающиеся длительных путешествий, каникул и отпусков, фото дорогих вещей, фото квартиры, автомобиля или дома, информация о личных документах, номерах автомашин, фото личных документов, банковских карт и т. д. Не отправляйте фотографии людям, которых вы не знаете.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надо, чтобы незнакомые люди видели ваши личные фотографии.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Не сохраняйте важные сведения на общедоступном компьютере. Расскажите ребёнку, что если он использовал чужой компьютер (планшет, смартфон) для просмотра своей странички в социальной сети, то должен обязательно выходить из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аккаунта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окончанию работы. Нельзя на чужих устройствах сохранять пароли — это могут использовать злоумышленники.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11. </w:t>
      </w:r>
      <w:proofErr w:type="spellStart"/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Интернет-друзья</w:t>
      </w:r>
      <w:proofErr w:type="spellEnd"/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могут на самом деле быть не теми, за кого они себя выдают, поэтому вы не должны встречаться с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интернет-друзьями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лично. Главный принцип: если незнакомец кажется подозрительным, угрожает, обещает подарки, деньги или настойчиво просит о чем-то, общение в Сети с ним необходимо моментально прекратить. 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При возникновении чувства неловкости или тревоги при виртуальном диалоге, а также, если собеседник навязчиво настаивает на перенос отношений в реал, следует прекратить общение и сообщить старшим; Виртуальное знакомство не должно перерасти 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реальное. Если такое решение принято, встреча должна состояться в общественном месте и под контролем родителей; 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 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14. Используйте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веб-камеру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15. Не добавляйте незнакомых людей в свой контакт лист (ICQ, MSN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messenger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соцсети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т.д.).</w:t>
      </w:r>
    </w:p>
    <w:p w:rsidR="008D0A2C" w:rsidRPr="008D0A2C" w:rsidRDefault="008D0A2C" w:rsidP="008D0A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8D0A2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Блоги</w:t>
      </w:r>
      <w:proofErr w:type="spellEnd"/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Ведение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блогов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иными словами «сетевых дневников», очень популярно среди подростков. Многие из них ведут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блоги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втайне родителей. Если же ваш ребёнок является автором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блога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то необходимо проследить, чтобы юный автор не слишком много выкладывал в сеть 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информации личного характера о себе и семье. Избежать проблем поможет следование рекомендациям:</w:t>
      </w:r>
    </w:p>
    <w:p w:rsidR="008D0A2C" w:rsidRPr="008D0A2C" w:rsidRDefault="008D0A2C" w:rsidP="008D0A2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Предварительный просмотр.</w:t>
      </w: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Родителям следует предварительно посмотреть содержание того, что собирается публиковать в </w:t>
      </w:r>
      <w:proofErr w:type="spell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блоге</w:t>
      </w:r>
      <w:proofErr w:type="spellEnd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ваш сын или дочь, и только после этого одобрять или нет публикацию.</w:t>
      </w:r>
    </w:p>
    <w:p w:rsidR="008D0A2C" w:rsidRPr="008D0A2C" w:rsidRDefault="008D0A2C" w:rsidP="008D0A2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Адекватна ли информация?</w:t>
      </w: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Если да, то право на жизнь у такой статьи (</w:t>
      </w:r>
      <w:proofErr w:type="spell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фотоподборки</w:t>
      </w:r>
      <w:proofErr w:type="spellEnd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 есть.</w:t>
      </w:r>
    </w:p>
    <w:p w:rsidR="008D0A2C" w:rsidRPr="008D0A2C" w:rsidRDefault="008D0A2C" w:rsidP="008D0A2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 xml:space="preserve">Проверяем </w:t>
      </w:r>
      <w:proofErr w:type="spellStart"/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блог</w:t>
      </w:r>
      <w:proofErr w:type="spellEnd"/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.</w:t>
      </w: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Время от времени знакомьтесь с содержанием </w:t>
      </w:r>
      <w:proofErr w:type="spell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блога</w:t>
      </w:r>
      <w:proofErr w:type="spellEnd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ребёнка, читайте комментарии.</w:t>
      </w:r>
    </w:p>
    <w:p w:rsidR="008D0A2C" w:rsidRPr="008D0A2C" w:rsidRDefault="008D0A2C" w:rsidP="008D0A2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proofErr w:type="spellStart"/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Мониторим</w:t>
      </w:r>
      <w:proofErr w:type="spellEnd"/>
      <w:r w:rsidRPr="008D0A2C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.</w:t>
      </w: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gram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Сделайте подборку лучших </w:t>
      </w:r>
      <w:proofErr w:type="spell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блогов</w:t>
      </w:r>
      <w:proofErr w:type="spellEnd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продемонстрируйте ребёнку хороший вариант при возникновении какой-то проблемы.</w:t>
      </w:r>
      <w:proofErr w:type="gramEnd"/>
    </w:p>
    <w:p w:rsidR="008D0A2C" w:rsidRPr="008D0A2C" w:rsidRDefault="008D0A2C" w:rsidP="008D0A2C">
      <w:pPr>
        <w:shd w:val="clear" w:color="auto" w:fill="FFFFFF"/>
        <w:spacing w:after="0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000000"/>
          <w:lang w:eastAsia="ru-RU"/>
        </w:rPr>
        <w:t>Советы по безопасности в сети Интернет для родителей</w:t>
      </w:r>
    </w:p>
    <w:p w:rsidR="008D0A2C" w:rsidRPr="008D0A2C" w:rsidRDefault="008D0A2C" w:rsidP="008D0A2C">
      <w:pPr>
        <w:shd w:val="clear" w:color="auto" w:fill="FFFFFF"/>
        <w:spacing w:after="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Соблюдайте время нахождения ребенка в сети интернет.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 Компьютер с подключением в Интернет должен находиться в общей комнате под присмотром родителей.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 Используйте специальные детские поисковые машины, типа MSN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Kids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Search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 Используйте средства блокирования нежелательного </w:t>
      </w:r>
      <w:proofErr w:type="spell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контента</w:t>
      </w:r>
      <w:proofErr w:type="spell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дополнение к стандартному Родительскому контролю.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Создайте семейный электронный 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ящик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чтобы не позволить детям иметь собственные адреса.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6. Блокируйте доступ к сайтам с бесплатными почтовыми ящиками с помощью </w:t>
      </w:r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соответствующего</w:t>
      </w:r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Научите детей не загружать файлы, программы или музыку без вашего согласия.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Не разрешайте детям использовать службы мгновенного обмена сообщениями.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В «белый» список сайтов, разрешенных для посещения, вносите только сайты с хорошей репутацией.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Не забывайте беседовать с детьми об их друзьях в Интернет, как если бы речь шла о друзьях в реальной жизни.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12.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8D0A2C" w:rsidRPr="008D0A2C" w:rsidRDefault="008D0A2C" w:rsidP="008D0A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Семейное соглашение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Соберитесь вместе, всей семьей, и предложите разработать своеобразный документ, в котором будут отражены все права и обязанности каждого из участников </w:t>
      </w:r>
      <w:proofErr w:type="spellStart"/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интернет-сообщества</w:t>
      </w:r>
      <w:proofErr w:type="spellEnd"/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то есть каждого из домашних, так или иначе использующих ПК с целью выхода в Сеть, в том числе и правила безопасности детей в Интернете. Пусть вас не пугает столь официальный подход к житейским делам. Дети любят, когда к ним относятся "по-взрослому". Поэтому их отношение к семейному соглашению будет принято со всей доступной детскому пониманию серьезностью. Такое мероприятие по </w:t>
      </w:r>
      <w:proofErr w:type="spellStart"/>
      <w:proofErr w:type="gramStart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интернет-безопасности</w:t>
      </w:r>
      <w:proofErr w:type="spellEnd"/>
      <w:proofErr w:type="gramEnd"/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позволит ребенку проникнуться уважением к оказанному ему вниманию. Результат не заставит себя ждать. </w:t>
      </w:r>
    </w:p>
    <w:p w:rsidR="008D0A2C" w:rsidRPr="008D0A2C" w:rsidRDefault="008D0A2C" w:rsidP="008D0A2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Какие именно интернет-ресурсы (сайты) могут посещать ваши дети и с какой целью.</w:t>
      </w:r>
    </w:p>
    <w:p w:rsidR="008D0A2C" w:rsidRPr="008D0A2C" w:rsidRDefault="008D0A2C" w:rsidP="008D0A2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Сколько времени ребенок может находиться в Сети (имеется в виду общее время с учетом критерия периодичности). </w:t>
      </w:r>
    </w:p>
    <w:p w:rsidR="008D0A2C" w:rsidRPr="008D0A2C" w:rsidRDefault="008D0A2C" w:rsidP="008D0A2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Какие действия необходимо предпринять в случае обеспокоенности ребенка.</w:t>
      </w:r>
    </w:p>
    <w:p w:rsidR="008D0A2C" w:rsidRPr="008D0A2C" w:rsidRDefault="008D0A2C" w:rsidP="008D0A2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Научите ребенка пользоваться браузером и </w:t>
      </w:r>
      <w:proofErr w:type="spellStart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мессенджерами</w:t>
      </w:r>
      <w:proofErr w:type="spellEnd"/>
      <w:r w:rsidRPr="008D0A2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Именно на этом умении и базируются основы безопасности в Интернете. </w:t>
      </w:r>
    </w:p>
    <w:p w:rsidR="008D0A2C" w:rsidRPr="008D0A2C" w:rsidRDefault="008D0A2C" w:rsidP="008D0A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Антивирусная защита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Трудно представить, что может произойти с пользовательской машиной (ПК) при работе в Сети, если на ней не установлен соответствующий софт, который способен противодействовать зловредному коду в виде разнообразных программных вирусов. А ведь информационная безопасность детей в Интернете напрямую зависит от эффективности антивирусной защиты. Антивирусы обычно имеют в своем арсенале массу встроенных </w:t>
      </w: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фильтров, в том числе собственный «Родительский контроль», так сказать, повышенной бдительности.</w:t>
      </w:r>
    </w:p>
    <w:p w:rsidR="008D0A2C" w:rsidRPr="008D0A2C" w:rsidRDefault="008D0A2C" w:rsidP="008D0A2C">
      <w:pPr>
        <w:shd w:val="clear" w:color="auto" w:fill="FFFFFF"/>
        <w:spacing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0A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 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 </w:t>
      </w:r>
    </w:p>
    <w:p w:rsidR="00B6744A" w:rsidRDefault="00B6744A"/>
    <w:sectPr w:rsidR="00B6744A" w:rsidSect="00B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5B4B"/>
    <w:multiLevelType w:val="multilevel"/>
    <w:tmpl w:val="4592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25253"/>
    <w:multiLevelType w:val="multilevel"/>
    <w:tmpl w:val="FA08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932F06"/>
    <w:multiLevelType w:val="multilevel"/>
    <w:tmpl w:val="804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A2C"/>
    <w:rsid w:val="00191AFF"/>
    <w:rsid w:val="005130E3"/>
    <w:rsid w:val="00721FFD"/>
    <w:rsid w:val="008D0A2C"/>
    <w:rsid w:val="00AC1DDC"/>
    <w:rsid w:val="00B6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paragraph" w:styleId="1">
    <w:name w:val="heading 1"/>
    <w:basedOn w:val="a"/>
    <w:link w:val="10"/>
    <w:uiPriority w:val="9"/>
    <w:qFormat/>
    <w:rsid w:val="008D0A2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0A2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0A2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A2C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A2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0A2C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article-author">
    <w:name w:val="article-author"/>
    <w:basedOn w:val="a"/>
    <w:rsid w:val="008D0A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0A2C"/>
    <w:rPr>
      <w:color w:val="0000FF"/>
      <w:u w:val="single"/>
    </w:rPr>
  </w:style>
  <w:style w:type="paragraph" w:customStyle="1" w:styleId="article-desc">
    <w:name w:val="article-desc"/>
    <w:basedOn w:val="a"/>
    <w:rsid w:val="008D0A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ml-20">
    <w:name w:val="ml-20"/>
    <w:basedOn w:val="a"/>
    <w:rsid w:val="008D0A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D0A2C"/>
    <w:rPr>
      <w:b/>
      <w:bCs/>
    </w:rPr>
  </w:style>
  <w:style w:type="paragraph" w:styleId="a5">
    <w:name w:val="Normal (Web)"/>
    <w:basedOn w:val="a"/>
    <w:uiPriority w:val="99"/>
    <w:semiHidden/>
    <w:unhideWhenUsed/>
    <w:rsid w:val="008D0A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0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71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182769">
              <w:marLeft w:val="0"/>
              <w:marRight w:val="300"/>
              <w:marTop w:val="0"/>
              <w:marBottom w:val="0"/>
              <w:divBdr>
                <w:top w:val="single" w:sz="12" w:space="4" w:color="C13751"/>
                <w:left w:val="single" w:sz="6" w:space="11" w:color="ECECEC"/>
                <w:bottom w:val="single" w:sz="6" w:space="4" w:color="ECECEC"/>
                <w:right w:val="single" w:sz="6" w:space="11" w:color="ECECEC"/>
              </w:divBdr>
            </w:div>
            <w:div w:id="3761980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lnet.ru/mos/ru/post_tv_phone_internet/o_50698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3</cp:revision>
  <dcterms:created xsi:type="dcterms:W3CDTF">2020-10-26T13:24:00Z</dcterms:created>
  <dcterms:modified xsi:type="dcterms:W3CDTF">2020-11-16T06:59:00Z</dcterms:modified>
</cp:coreProperties>
</file>